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465E" w:rsidRPr="00D05D49" w:rsidRDefault="00AD465E" w:rsidP="00244759">
      <w:pPr>
        <w:spacing w:line="312" w:lineRule="auto"/>
        <w:jc w:val="center"/>
        <w:rPr>
          <w:rFonts w:ascii="Times New Roman" w:hAnsi="Times New Roman" w:cs="Times New Roman"/>
        </w:rPr>
      </w:pPr>
      <w:r w:rsidRPr="00D05D49">
        <w:rPr>
          <w:rFonts w:ascii="Times New Roman" w:hAnsi="Times New Roman" w:cs="Times New Roman"/>
          <w:b/>
        </w:rPr>
        <w:t xml:space="preserve">Zarządzenie nr </w:t>
      </w:r>
      <w:r w:rsidR="00426105">
        <w:rPr>
          <w:rFonts w:ascii="Times New Roman" w:hAnsi="Times New Roman" w:cs="Times New Roman"/>
          <w:b/>
        </w:rPr>
        <w:t>19</w:t>
      </w:r>
      <w:r w:rsidRPr="00D05D49">
        <w:rPr>
          <w:rFonts w:ascii="Times New Roman" w:hAnsi="Times New Roman" w:cs="Times New Roman"/>
          <w:b/>
        </w:rPr>
        <w:t>/</w:t>
      </w:r>
      <w:r w:rsidR="00426105">
        <w:rPr>
          <w:rFonts w:ascii="Times New Roman" w:hAnsi="Times New Roman" w:cs="Times New Roman"/>
          <w:b/>
        </w:rPr>
        <w:t>2020</w:t>
      </w:r>
      <w:r w:rsidRPr="00D05D49">
        <w:rPr>
          <w:rFonts w:ascii="Times New Roman" w:hAnsi="Times New Roman" w:cs="Times New Roman"/>
          <w:b/>
        </w:rPr>
        <w:t xml:space="preserve"> z dnia </w:t>
      </w:r>
      <w:r w:rsidR="00426105">
        <w:rPr>
          <w:rFonts w:ascii="Times New Roman" w:hAnsi="Times New Roman" w:cs="Times New Roman"/>
          <w:b/>
        </w:rPr>
        <w:t>01.09.2020</w:t>
      </w:r>
      <w:bookmarkStart w:id="0" w:name="_GoBack"/>
      <w:bookmarkEnd w:id="0"/>
    </w:p>
    <w:p w:rsidR="00AD465E" w:rsidRPr="00D05D49" w:rsidRDefault="00AD465E" w:rsidP="00244759">
      <w:pPr>
        <w:spacing w:line="312" w:lineRule="auto"/>
        <w:jc w:val="center"/>
        <w:rPr>
          <w:rFonts w:ascii="Times New Roman" w:hAnsi="Times New Roman" w:cs="Times New Roman"/>
        </w:rPr>
      </w:pPr>
      <w:r w:rsidRPr="00D05D49">
        <w:rPr>
          <w:rFonts w:ascii="Times New Roman" w:hAnsi="Times New Roman" w:cs="Times New Roman"/>
          <w:b/>
        </w:rPr>
        <w:t xml:space="preserve">dyrektora </w:t>
      </w:r>
      <w:r w:rsidR="005D3B36">
        <w:rPr>
          <w:rFonts w:ascii="Times New Roman" w:hAnsi="Times New Roman" w:cs="Times New Roman"/>
          <w:b/>
        </w:rPr>
        <w:t>S</w:t>
      </w:r>
      <w:r w:rsidRPr="00D05D49">
        <w:rPr>
          <w:rFonts w:ascii="Times New Roman" w:hAnsi="Times New Roman" w:cs="Times New Roman"/>
          <w:b/>
        </w:rPr>
        <w:t xml:space="preserve">zkoły </w:t>
      </w:r>
      <w:r w:rsidR="005D3B36">
        <w:rPr>
          <w:rFonts w:ascii="Times New Roman" w:hAnsi="Times New Roman" w:cs="Times New Roman"/>
          <w:b/>
        </w:rPr>
        <w:t>Podstawowej im. mjr. Józefa Wiśniewskiego w Lutkówce</w:t>
      </w:r>
    </w:p>
    <w:p w:rsidR="00AD465E" w:rsidRPr="00D05D49" w:rsidRDefault="00AD465E" w:rsidP="00244759">
      <w:pPr>
        <w:spacing w:after="300" w:line="312" w:lineRule="auto"/>
        <w:jc w:val="center"/>
        <w:rPr>
          <w:rFonts w:ascii="Times New Roman" w:hAnsi="Times New Roman" w:cs="Times New Roman"/>
        </w:rPr>
      </w:pPr>
      <w:r w:rsidRPr="00D05D49">
        <w:rPr>
          <w:rFonts w:ascii="Times New Roman" w:hAnsi="Times New Roman" w:cs="Times New Roman"/>
          <w:b/>
        </w:rPr>
        <w:t xml:space="preserve">w sprawie wprowadzenia procedury postępowania na wypadek podejrzenia wystąpienia objawów choroby COVID-19 </w:t>
      </w:r>
    </w:p>
    <w:p w:rsidR="00AD465E" w:rsidRPr="00D05D49" w:rsidRDefault="00AD465E" w:rsidP="00244759">
      <w:pPr>
        <w:spacing w:after="150" w:line="312" w:lineRule="auto"/>
        <w:jc w:val="both"/>
        <w:rPr>
          <w:rFonts w:ascii="Times New Roman" w:hAnsi="Times New Roman" w:cs="Times New Roman"/>
        </w:rPr>
      </w:pPr>
      <w:r w:rsidRPr="00D05D49">
        <w:rPr>
          <w:rFonts w:ascii="Times New Roman" w:hAnsi="Times New Roman" w:cs="Times New Roman"/>
        </w:rPr>
        <w:t xml:space="preserve">Na podstawie art. 68 ust. 1 pkt 6 </w:t>
      </w:r>
      <w:r w:rsidR="00D05D49" w:rsidRPr="00D05D49">
        <w:rPr>
          <w:rFonts w:ascii="Times New Roman" w:hAnsi="Times New Roman" w:cs="Times New Roman"/>
          <w:i/>
        </w:rPr>
        <w:t>U</w:t>
      </w:r>
      <w:r w:rsidRPr="00D05D49">
        <w:rPr>
          <w:rFonts w:ascii="Times New Roman" w:hAnsi="Times New Roman" w:cs="Times New Roman"/>
          <w:i/>
        </w:rPr>
        <w:t xml:space="preserve">stawy z </w:t>
      </w:r>
      <w:r w:rsidR="00D05D49" w:rsidRPr="00D05D49">
        <w:rPr>
          <w:rFonts w:ascii="Times New Roman" w:hAnsi="Times New Roman" w:cs="Times New Roman"/>
          <w:i/>
        </w:rPr>
        <w:t xml:space="preserve">dnia </w:t>
      </w:r>
      <w:r w:rsidRPr="00D05D49">
        <w:rPr>
          <w:rFonts w:ascii="Times New Roman" w:hAnsi="Times New Roman" w:cs="Times New Roman"/>
          <w:i/>
        </w:rPr>
        <w:t>14 grudnia 2016 r. Prawo oświatowe</w:t>
      </w:r>
      <w:r w:rsidR="00E810D6">
        <w:rPr>
          <w:rFonts w:ascii="Times New Roman" w:hAnsi="Times New Roman" w:cs="Times New Roman"/>
        </w:rPr>
        <w:t xml:space="preserve"> (t.j. </w:t>
      </w:r>
      <w:r w:rsidRPr="00D05D49">
        <w:rPr>
          <w:rFonts w:ascii="Times New Roman" w:hAnsi="Times New Roman" w:cs="Times New Roman"/>
        </w:rPr>
        <w:t xml:space="preserve">Dz.U. </w:t>
      </w:r>
      <w:r w:rsidR="00A527F6">
        <w:rPr>
          <w:rFonts w:ascii="Times New Roman" w:hAnsi="Times New Roman" w:cs="Times New Roman"/>
        </w:rPr>
        <w:t>z 2020 r. poz. 910), w zw.</w:t>
      </w:r>
      <w:r w:rsidRPr="00D05D49">
        <w:rPr>
          <w:rFonts w:ascii="Times New Roman" w:hAnsi="Times New Roman" w:cs="Times New Roman"/>
        </w:rPr>
        <w:t xml:space="preserve"> </w:t>
      </w:r>
      <w:r w:rsidR="00E810D6">
        <w:rPr>
          <w:rFonts w:ascii="Times New Roman" w:hAnsi="Times New Roman" w:cs="Times New Roman"/>
        </w:rPr>
        <w:t xml:space="preserve">z </w:t>
      </w:r>
      <w:r w:rsidRPr="00D05D49">
        <w:rPr>
          <w:rFonts w:ascii="Times New Roman" w:hAnsi="Times New Roman" w:cs="Times New Roman"/>
        </w:rPr>
        <w:t xml:space="preserve">art. 8a ust. 5 pkt 2 </w:t>
      </w:r>
      <w:r w:rsidR="00D05D49" w:rsidRPr="00D05D49">
        <w:rPr>
          <w:rFonts w:ascii="Times New Roman" w:hAnsi="Times New Roman" w:cs="Times New Roman"/>
          <w:i/>
        </w:rPr>
        <w:t>U</w:t>
      </w:r>
      <w:r w:rsidR="00A527F6">
        <w:rPr>
          <w:rFonts w:ascii="Times New Roman" w:hAnsi="Times New Roman" w:cs="Times New Roman"/>
          <w:i/>
        </w:rPr>
        <w:t>stawy z dnia 14 marca 1985 r. o </w:t>
      </w:r>
      <w:r w:rsidRPr="00D05D49">
        <w:rPr>
          <w:rFonts w:ascii="Times New Roman" w:hAnsi="Times New Roman" w:cs="Times New Roman"/>
          <w:i/>
        </w:rPr>
        <w:t>Państwowej Inspekcji Sanitarnej</w:t>
      </w:r>
      <w:r w:rsidR="00D05D49">
        <w:rPr>
          <w:rFonts w:ascii="Times New Roman" w:hAnsi="Times New Roman" w:cs="Times New Roman"/>
        </w:rPr>
        <w:t xml:space="preserve"> (t.j. Dz.U. z 2019 r.</w:t>
      </w:r>
      <w:r w:rsidRPr="00D05D49">
        <w:rPr>
          <w:rFonts w:ascii="Times New Roman" w:hAnsi="Times New Roman" w:cs="Times New Roman"/>
        </w:rPr>
        <w:t xml:space="preserve"> poz. 59 ze </w:t>
      </w:r>
      <w:r w:rsidR="000E7E9E">
        <w:rPr>
          <w:rFonts w:ascii="Times New Roman" w:hAnsi="Times New Roman" w:cs="Times New Roman"/>
        </w:rPr>
        <w:t>zm.) zarządza się</w:t>
      </w:r>
      <w:r w:rsidR="00E810D6">
        <w:rPr>
          <w:rFonts w:ascii="Times New Roman" w:hAnsi="Times New Roman" w:cs="Times New Roman"/>
        </w:rPr>
        <w:t>,</w:t>
      </w:r>
      <w:r w:rsidR="000E7E9E">
        <w:rPr>
          <w:rFonts w:ascii="Times New Roman" w:hAnsi="Times New Roman" w:cs="Times New Roman"/>
        </w:rPr>
        <w:t xml:space="preserve"> co następuje:</w:t>
      </w:r>
    </w:p>
    <w:p w:rsidR="00AD465E" w:rsidRPr="00244759" w:rsidRDefault="000E7E9E" w:rsidP="00244759">
      <w:pPr>
        <w:spacing w:before="150" w:after="150" w:line="312" w:lineRule="auto"/>
        <w:jc w:val="center"/>
        <w:rPr>
          <w:rFonts w:ascii="Times New Roman" w:hAnsi="Times New Roman" w:cs="Times New Roman"/>
          <w:b/>
        </w:rPr>
      </w:pPr>
      <w:r w:rsidRPr="00244759">
        <w:rPr>
          <w:rFonts w:ascii="Times New Roman" w:hAnsi="Times New Roman" w:cs="Times New Roman"/>
          <w:b/>
        </w:rPr>
        <w:t>§ 1</w:t>
      </w:r>
    </w:p>
    <w:p w:rsidR="00AD465E" w:rsidRPr="00D05D49" w:rsidRDefault="00AD465E" w:rsidP="00244759">
      <w:pPr>
        <w:spacing w:after="150" w:line="312" w:lineRule="auto"/>
        <w:jc w:val="both"/>
        <w:rPr>
          <w:rFonts w:ascii="Times New Roman" w:hAnsi="Times New Roman" w:cs="Times New Roman"/>
        </w:rPr>
      </w:pPr>
      <w:r w:rsidRPr="00D05D49">
        <w:rPr>
          <w:rFonts w:ascii="Times New Roman" w:hAnsi="Times New Roman" w:cs="Times New Roman"/>
        </w:rPr>
        <w:t>Wprowadza się wewnętrzną procedurę postępowania na wypadek podejrzenia wystąpienia objawów choroby COVID-19, stano</w:t>
      </w:r>
      <w:r w:rsidR="000E7E9E">
        <w:rPr>
          <w:rFonts w:ascii="Times New Roman" w:hAnsi="Times New Roman" w:cs="Times New Roman"/>
        </w:rPr>
        <w:t>wiącą załącznik do zarządzenia.</w:t>
      </w:r>
    </w:p>
    <w:p w:rsidR="00AD465E" w:rsidRPr="00244759" w:rsidRDefault="000E7E9E" w:rsidP="00244759">
      <w:pPr>
        <w:spacing w:before="150" w:after="150" w:line="312" w:lineRule="auto"/>
        <w:jc w:val="center"/>
        <w:rPr>
          <w:rFonts w:ascii="Times New Roman" w:hAnsi="Times New Roman" w:cs="Times New Roman"/>
          <w:b/>
        </w:rPr>
      </w:pPr>
      <w:r w:rsidRPr="00244759">
        <w:rPr>
          <w:rFonts w:ascii="Times New Roman" w:hAnsi="Times New Roman" w:cs="Times New Roman"/>
          <w:b/>
        </w:rPr>
        <w:t>§ 2</w:t>
      </w:r>
    </w:p>
    <w:p w:rsidR="00AD465E" w:rsidRPr="00D05D49" w:rsidRDefault="00AD465E" w:rsidP="00244759">
      <w:pPr>
        <w:spacing w:after="150" w:line="312" w:lineRule="auto"/>
        <w:jc w:val="both"/>
        <w:rPr>
          <w:rFonts w:ascii="Times New Roman" w:hAnsi="Times New Roman" w:cs="Times New Roman"/>
        </w:rPr>
      </w:pPr>
      <w:r w:rsidRPr="00D05D49">
        <w:rPr>
          <w:rFonts w:ascii="Times New Roman" w:hAnsi="Times New Roman" w:cs="Times New Roman"/>
        </w:rPr>
        <w:t>Zarządzenie wchodzi w życie z dniem podpisania</w:t>
      </w:r>
      <w:r w:rsidR="001A114D">
        <w:rPr>
          <w:rFonts w:ascii="Times New Roman" w:hAnsi="Times New Roman" w:cs="Times New Roman"/>
        </w:rPr>
        <w:t>.</w:t>
      </w:r>
    </w:p>
    <w:p w:rsidR="00AD465E" w:rsidRPr="00D05D49" w:rsidRDefault="00AD465E" w:rsidP="00244759">
      <w:pPr>
        <w:spacing w:line="312" w:lineRule="auto"/>
        <w:rPr>
          <w:rFonts w:ascii="Times New Roman" w:hAnsi="Times New Roman" w:cs="Times New Roman"/>
        </w:rPr>
      </w:pPr>
    </w:p>
    <w:p w:rsidR="00AD465E" w:rsidRPr="00D05D49" w:rsidRDefault="00AD465E" w:rsidP="00244759">
      <w:pPr>
        <w:spacing w:line="312" w:lineRule="auto"/>
        <w:rPr>
          <w:rFonts w:ascii="Times New Roman" w:hAnsi="Times New Roman" w:cs="Times New Roman"/>
        </w:rPr>
      </w:pPr>
    </w:p>
    <w:p w:rsidR="00AD465E" w:rsidRPr="00D05D49" w:rsidRDefault="00AD465E" w:rsidP="00244759">
      <w:pPr>
        <w:spacing w:line="312" w:lineRule="auto"/>
        <w:rPr>
          <w:rFonts w:ascii="Times New Roman" w:hAnsi="Times New Roman" w:cs="Times New Roman"/>
        </w:rPr>
      </w:pPr>
    </w:p>
    <w:p w:rsidR="00AD465E" w:rsidRPr="00D05D49" w:rsidRDefault="00AD465E" w:rsidP="00244759">
      <w:pPr>
        <w:spacing w:line="312" w:lineRule="auto"/>
        <w:rPr>
          <w:rFonts w:ascii="Times New Roman" w:hAnsi="Times New Roman" w:cs="Times New Roman"/>
        </w:rPr>
      </w:pPr>
    </w:p>
    <w:p w:rsidR="00AD465E" w:rsidRPr="00D05D49" w:rsidRDefault="00D05D49" w:rsidP="00244759">
      <w:pPr>
        <w:spacing w:line="312" w:lineRule="auto"/>
        <w:jc w:val="right"/>
        <w:rPr>
          <w:rFonts w:ascii="Times New Roman" w:hAnsi="Times New Roman" w:cs="Times New Roman"/>
        </w:rPr>
      </w:pPr>
      <w:r w:rsidRPr="00D05D49">
        <w:rPr>
          <w:rFonts w:ascii="Times New Roman" w:hAnsi="Times New Roman" w:cs="Times New Roman"/>
        </w:rPr>
        <w:t>…</w:t>
      </w:r>
      <w:r w:rsidR="00A527F6">
        <w:rPr>
          <w:rFonts w:ascii="Times New Roman" w:hAnsi="Times New Roman" w:cs="Times New Roman"/>
        </w:rPr>
        <w:t>…..</w:t>
      </w:r>
      <w:r w:rsidRPr="00D05D49">
        <w:rPr>
          <w:rFonts w:ascii="Times New Roman" w:hAnsi="Times New Roman" w:cs="Times New Roman"/>
        </w:rPr>
        <w:t>……..</w:t>
      </w:r>
      <w:r w:rsidR="00AD465E" w:rsidRPr="00D05D49">
        <w:rPr>
          <w:rFonts w:ascii="Times New Roman" w:hAnsi="Times New Roman" w:cs="Times New Roman"/>
        </w:rPr>
        <w:t>...............</w:t>
      </w:r>
    </w:p>
    <w:p w:rsidR="00AD465E" w:rsidRPr="00D05D49" w:rsidRDefault="00AD465E" w:rsidP="00244759">
      <w:pPr>
        <w:spacing w:line="312" w:lineRule="auto"/>
        <w:jc w:val="right"/>
        <w:rPr>
          <w:rFonts w:ascii="Times New Roman" w:hAnsi="Times New Roman" w:cs="Times New Roman"/>
          <w:i/>
          <w:sz w:val="20"/>
        </w:rPr>
      </w:pPr>
      <w:r w:rsidRPr="00D05D49">
        <w:rPr>
          <w:rFonts w:ascii="Times New Roman" w:hAnsi="Times New Roman" w:cs="Times New Roman"/>
          <w:i/>
          <w:sz w:val="20"/>
        </w:rPr>
        <w:t>(podpis dyrektora)</w:t>
      </w:r>
    </w:p>
    <w:p w:rsidR="00AD465E" w:rsidRPr="00D05D49" w:rsidRDefault="00AD465E">
      <w:pPr>
        <w:jc w:val="right"/>
        <w:rPr>
          <w:rFonts w:ascii="Times New Roman" w:hAnsi="Times New Roman" w:cs="Times New Roman"/>
          <w:b/>
        </w:rPr>
      </w:pPr>
    </w:p>
    <w:p w:rsidR="00244759" w:rsidRDefault="00244759" w:rsidP="00244759">
      <w:pPr>
        <w:spacing w:after="300" w:line="312" w:lineRule="auto"/>
        <w:rPr>
          <w:rFonts w:ascii="Times New Roman" w:hAnsi="Times New Roman" w:cs="Times New Roman"/>
          <w:b/>
        </w:rPr>
        <w:sectPr w:rsidR="00244759" w:rsidSect="00D05D49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:rsidR="00AD465E" w:rsidRPr="00244759" w:rsidRDefault="00AD465E" w:rsidP="00244759">
      <w:pPr>
        <w:spacing w:after="300" w:line="312" w:lineRule="auto"/>
        <w:jc w:val="right"/>
        <w:rPr>
          <w:rFonts w:ascii="Times New Roman" w:hAnsi="Times New Roman" w:cs="Times New Roman"/>
        </w:rPr>
      </w:pPr>
      <w:r w:rsidRPr="00D05D49">
        <w:rPr>
          <w:rFonts w:ascii="Times New Roman" w:hAnsi="Times New Roman" w:cs="Times New Roman"/>
          <w:b/>
        </w:rPr>
        <w:lastRenderedPageBreak/>
        <w:t>Załącznik</w:t>
      </w:r>
    </w:p>
    <w:p w:rsidR="00AD465E" w:rsidRPr="00244759" w:rsidRDefault="00AD465E" w:rsidP="00E810D6">
      <w:pPr>
        <w:spacing w:after="300" w:line="312" w:lineRule="auto"/>
        <w:jc w:val="center"/>
        <w:rPr>
          <w:rFonts w:ascii="Times New Roman" w:hAnsi="Times New Roman" w:cs="Times New Roman"/>
        </w:rPr>
      </w:pPr>
      <w:r w:rsidRPr="00D05D49">
        <w:rPr>
          <w:rFonts w:ascii="Times New Roman" w:hAnsi="Times New Roman" w:cs="Times New Roman"/>
          <w:b/>
        </w:rPr>
        <w:t>Procedura postępowania na wypadek podejrzenia wystą</w:t>
      </w:r>
      <w:r w:rsidR="00244759">
        <w:rPr>
          <w:rFonts w:ascii="Times New Roman" w:hAnsi="Times New Roman" w:cs="Times New Roman"/>
          <w:b/>
        </w:rPr>
        <w:t>pienia objawów choroby COVID-19</w:t>
      </w:r>
    </w:p>
    <w:p w:rsidR="00AD465E" w:rsidRPr="00244759" w:rsidRDefault="00AD465E" w:rsidP="00244759">
      <w:pPr>
        <w:spacing w:before="150" w:after="150" w:line="312" w:lineRule="auto"/>
        <w:jc w:val="center"/>
        <w:rPr>
          <w:rFonts w:ascii="Times New Roman" w:hAnsi="Times New Roman" w:cs="Times New Roman"/>
          <w:b/>
        </w:rPr>
      </w:pPr>
      <w:r w:rsidRPr="000E7E9E">
        <w:rPr>
          <w:rFonts w:ascii="Times New Roman" w:hAnsi="Times New Roman" w:cs="Times New Roman"/>
          <w:b/>
        </w:rPr>
        <w:t>§ 1</w:t>
      </w:r>
    </w:p>
    <w:p w:rsidR="00AD465E" w:rsidRPr="00D05D49" w:rsidRDefault="00AD465E" w:rsidP="00244759">
      <w:pPr>
        <w:numPr>
          <w:ilvl w:val="0"/>
          <w:numId w:val="1"/>
        </w:numPr>
        <w:spacing w:line="312" w:lineRule="auto"/>
        <w:ind w:left="714" w:hanging="357"/>
        <w:jc w:val="both"/>
        <w:rPr>
          <w:rFonts w:ascii="Times New Roman" w:hAnsi="Times New Roman" w:cs="Times New Roman"/>
        </w:rPr>
      </w:pPr>
      <w:r w:rsidRPr="00D05D49">
        <w:rPr>
          <w:rFonts w:ascii="Times New Roman" w:hAnsi="Times New Roman" w:cs="Times New Roman"/>
        </w:rPr>
        <w:t xml:space="preserve">Niniejsza procedura powstała </w:t>
      </w:r>
      <w:r w:rsidR="000E7E9E">
        <w:rPr>
          <w:rFonts w:ascii="Times New Roman" w:hAnsi="Times New Roman" w:cs="Times New Roman"/>
        </w:rPr>
        <w:t xml:space="preserve">na podstawie </w:t>
      </w:r>
      <w:r w:rsidRPr="00D05D49">
        <w:rPr>
          <w:rFonts w:ascii="Times New Roman" w:hAnsi="Times New Roman" w:cs="Times New Roman"/>
        </w:rPr>
        <w:t>wytyczn</w:t>
      </w:r>
      <w:r w:rsidR="000E7E9E">
        <w:rPr>
          <w:rFonts w:ascii="Times New Roman" w:hAnsi="Times New Roman" w:cs="Times New Roman"/>
        </w:rPr>
        <w:t>ych</w:t>
      </w:r>
      <w:r w:rsidRPr="00D05D49">
        <w:rPr>
          <w:rFonts w:ascii="Times New Roman" w:hAnsi="Times New Roman" w:cs="Times New Roman"/>
        </w:rPr>
        <w:t xml:space="preserve"> Głównego Inspektora Sanitarnego.</w:t>
      </w:r>
    </w:p>
    <w:p w:rsidR="00AD465E" w:rsidRPr="00D05D49" w:rsidRDefault="00AD465E" w:rsidP="00244759">
      <w:pPr>
        <w:numPr>
          <w:ilvl w:val="0"/>
          <w:numId w:val="1"/>
        </w:numPr>
        <w:spacing w:line="312" w:lineRule="auto"/>
        <w:ind w:left="714" w:hanging="357"/>
        <w:jc w:val="both"/>
        <w:rPr>
          <w:rFonts w:ascii="Times New Roman" w:hAnsi="Times New Roman" w:cs="Times New Roman"/>
        </w:rPr>
      </w:pPr>
      <w:r w:rsidRPr="00D05D49">
        <w:rPr>
          <w:rFonts w:ascii="Times New Roman" w:hAnsi="Times New Roman" w:cs="Times New Roman"/>
        </w:rPr>
        <w:t>Celem procedury jest zminimalizowanie ryzyka wystąpien</w:t>
      </w:r>
      <w:r w:rsidR="000E7E9E">
        <w:rPr>
          <w:rFonts w:ascii="Times New Roman" w:hAnsi="Times New Roman" w:cs="Times New Roman"/>
        </w:rPr>
        <w:t>ia zakażenia wirusem SARS-CoV-2</w:t>
      </w:r>
      <w:r w:rsidRPr="00D05D49">
        <w:rPr>
          <w:rFonts w:ascii="Times New Roman" w:hAnsi="Times New Roman" w:cs="Times New Roman"/>
        </w:rPr>
        <w:t xml:space="preserve"> wywołującym chorobę COVID-19.</w:t>
      </w:r>
    </w:p>
    <w:p w:rsidR="00AD465E" w:rsidRPr="00D05D49" w:rsidRDefault="00AD465E" w:rsidP="00244759">
      <w:pPr>
        <w:numPr>
          <w:ilvl w:val="0"/>
          <w:numId w:val="1"/>
        </w:numPr>
        <w:spacing w:line="312" w:lineRule="auto"/>
        <w:ind w:left="714" w:hanging="357"/>
        <w:jc w:val="both"/>
        <w:rPr>
          <w:rFonts w:ascii="Times New Roman" w:hAnsi="Times New Roman" w:cs="Times New Roman"/>
        </w:rPr>
      </w:pPr>
      <w:r w:rsidRPr="00D05D49">
        <w:rPr>
          <w:rFonts w:ascii="Times New Roman" w:hAnsi="Times New Roman" w:cs="Times New Roman"/>
          <w:lang w:bidi="pl-PL"/>
        </w:rPr>
        <w:t>Do pracy w szkole mogą przychodzić jedynie zdrowe osoby, bez jakichkolwiek objawów wskazujących na chorobę zakaźną</w:t>
      </w:r>
      <w:r w:rsidR="000E7E9E">
        <w:rPr>
          <w:rFonts w:ascii="Times New Roman" w:hAnsi="Times New Roman" w:cs="Times New Roman"/>
          <w:lang w:bidi="pl-PL"/>
        </w:rPr>
        <w:t xml:space="preserve"> COVID-19</w:t>
      </w:r>
      <w:r w:rsidRPr="00D05D49">
        <w:rPr>
          <w:rFonts w:ascii="Times New Roman" w:hAnsi="Times New Roman" w:cs="Times New Roman"/>
          <w:lang w:bidi="pl-PL"/>
        </w:rPr>
        <w:t>.</w:t>
      </w:r>
    </w:p>
    <w:p w:rsidR="00AD465E" w:rsidRPr="00D05D49" w:rsidRDefault="00AD465E" w:rsidP="00244759">
      <w:pPr>
        <w:numPr>
          <w:ilvl w:val="0"/>
          <w:numId w:val="1"/>
        </w:numPr>
        <w:spacing w:line="312" w:lineRule="auto"/>
        <w:ind w:left="714" w:hanging="357"/>
        <w:jc w:val="both"/>
        <w:rPr>
          <w:rFonts w:ascii="Times New Roman" w:hAnsi="Times New Roman" w:cs="Times New Roman"/>
        </w:rPr>
      </w:pPr>
      <w:r w:rsidRPr="00D05D49">
        <w:rPr>
          <w:rFonts w:ascii="Times New Roman" w:hAnsi="Times New Roman" w:cs="Times New Roman"/>
          <w:lang w:bidi="pl-PL"/>
        </w:rPr>
        <w:t>Do szkoły może uczęszczać uczeń bez objawów chorobowych sugerujących infekcję dróg oddechowych oraz gdy domownicy nie przebywają na kw</w:t>
      </w:r>
      <w:r w:rsidR="00244759">
        <w:rPr>
          <w:rFonts w:ascii="Times New Roman" w:hAnsi="Times New Roman" w:cs="Times New Roman"/>
          <w:lang w:bidi="pl-PL"/>
        </w:rPr>
        <w:t>arantannie lub w </w:t>
      </w:r>
      <w:r w:rsidRPr="00D05D49">
        <w:rPr>
          <w:rFonts w:ascii="Times New Roman" w:hAnsi="Times New Roman" w:cs="Times New Roman"/>
          <w:lang w:bidi="pl-PL"/>
        </w:rPr>
        <w:t>izolacji w warunkach domowych.</w:t>
      </w:r>
    </w:p>
    <w:p w:rsidR="00AD465E" w:rsidRPr="00D05D49" w:rsidRDefault="00AD465E" w:rsidP="00244759">
      <w:pPr>
        <w:numPr>
          <w:ilvl w:val="0"/>
          <w:numId w:val="1"/>
        </w:numPr>
        <w:spacing w:line="312" w:lineRule="auto"/>
        <w:ind w:left="714" w:hanging="357"/>
        <w:jc w:val="both"/>
        <w:rPr>
          <w:rFonts w:ascii="Times New Roman" w:hAnsi="Times New Roman" w:cs="Times New Roman"/>
        </w:rPr>
      </w:pPr>
      <w:r w:rsidRPr="00D05D49">
        <w:rPr>
          <w:rFonts w:ascii="Times New Roman" w:hAnsi="Times New Roman" w:cs="Times New Roman"/>
          <w:lang w:bidi="pl-PL"/>
        </w:rPr>
        <w:t>Wychowawcy klas, a w razie ich nieobecności nauczyciele przeprowadzający pierwsze zajęcia z grupą w danym dniu, przeprowadzają b</w:t>
      </w:r>
      <w:r w:rsidR="000E7E9E">
        <w:rPr>
          <w:rFonts w:ascii="Times New Roman" w:hAnsi="Times New Roman" w:cs="Times New Roman"/>
          <w:lang w:bidi="pl-PL"/>
        </w:rPr>
        <w:t>adanie temperatury ciała ucznia</w:t>
      </w:r>
      <w:r w:rsidRPr="00D05D49">
        <w:rPr>
          <w:rFonts w:ascii="Times New Roman" w:hAnsi="Times New Roman" w:cs="Times New Roman"/>
          <w:lang w:bidi="pl-PL"/>
        </w:rPr>
        <w:t xml:space="preserve"> przy pomocy termometru bezdotykowego. Termometr podlega dezynf</w:t>
      </w:r>
      <w:r w:rsidR="00244759">
        <w:rPr>
          <w:rFonts w:ascii="Times New Roman" w:hAnsi="Times New Roman" w:cs="Times New Roman"/>
          <w:lang w:bidi="pl-PL"/>
        </w:rPr>
        <w:t>ekcji po użyciu w danej grupie.</w:t>
      </w:r>
    </w:p>
    <w:p w:rsidR="00AD465E" w:rsidRPr="00D05D49" w:rsidRDefault="00AD465E" w:rsidP="00244759">
      <w:pPr>
        <w:numPr>
          <w:ilvl w:val="0"/>
          <w:numId w:val="1"/>
        </w:numPr>
        <w:spacing w:line="312" w:lineRule="auto"/>
        <w:ind w:left="714" w:hanging="357"/>
        <w:jc w:val="both"/>
        <w:rPr>
          <w:rFonts w:ascii="Times New Roman" w:hAnsi="Times New Roman" w:cs="Times New Roman"/>
        </w:rPr>
      </w:pPr>
      <w:r w:rsidRPr="00D05D49">
        <w:rPr>
          <w:rFonts w:ascii="Times New Roman" w:hAnsi="Times New Roman" w:cs="Times New Roman"/>
          <w:lang w:bidi="pl-PL"/>
        </w:rPr>
        <w:t>W razie wykrycia u ucznia podwyższonej temperatury ciała, powyżej 3</w:t>
      </w:r>
      <w:r w:rsidR="005D3B36">
        <w:rPr>
          <w:rFonts w:ascii="Times New Roman" w:hAnsi="Times New Roman" w:cs="Times New Roman"/>
          <w:lang w:bidi="pl-PL"/>
        </w:rPr>
        <w:t>7</w:t>
      </w:r>
      <w:r w:rsidRPr="00D05D49">
        <w:rPr>
          <w:rFonts w:ascii="Times New Roman" w:hAnsi="Times New Roman" w:cs="Times New Roman"/>
          <w:lang w:bidi="pl-PL"/>
        </w:rPr>
        <w:t>,</w:t>
      </w:r>
      <w:r w:rsidR="005D3B36">
        <w:rPr>
          <w:rFonts w:ascii="Times New Roman" w:hAnsi="Times New Roman" w:cs="Times New Roman"/>
          <w:lang w:bidi="pl-PL"/>
        </w:rPr>
        <w:t>5</w:t>
      </w:r>
      <w:r w:rsidRPr="00D05D49">
        <w:rPr>
          <w:rFonts w:ascii="Times New Roman" w:hAnsi="Times New Roman" w:cs="Times New Roman"/>
          <w:lang w:bidi="pl-PL"/>
        </w:rPr>
        <w:t xml:space="preserve">ºC, wychowawca kontaktuje się z rodzicami </w:t>
      </w:r>
      <w:r w:rsidR="000E7E9E">
        <w:rPr>
          <w:rFonts w:ascii="Times New Roman" w:hAnsi="Times New Roman" w:cs="Times New Roman"/>
          <w:lang w:bidi="pl-PL"/>
        </w:rPr>
        <w:t>dziecka</w:t>
      </w:r>
      <w:r w:rsidRPr="00D05D49">
        <w:rPr>
          <w:rFonts w:ascii="Times New Roman" w:hAnsi="Times New Roman" w:cs="Times New Roman"/>
          <w:lang w:bidi="pl-PL"/>
        </w:rPr>
        <w:t xml:space="preserve"> (opiekunami prawnymi) w celu odebrania ucznia ze szkoły. Do czasu przybycia </w:t>
      </w:r>
      <w:r w:rsidR="00244759">
        <w:rPr>
          <w:rFonts w:ascii="Times New Roman" w:hAnsi="Times New Roman" w:cs="Times New Roman"/>
          <w:lang w:bidi="pl-PL"/>
        </w:rPr>
        <w:t>rodziców ucznia umieszcza się w </w:t>
      </w:r>
      <w:r w:rsidRPr="00D05D49">
        <w:rPr>
          <w:rFonts w:ascii="Times New Roman" w:hAnsi="Times New Roman" w:cs="Times New Roman"/>
          <w:lang w:bidi="pl-PL"/>
        </w:rPr>
        <w:t>odrębnym</w:t>
      </w:r>
      <w:r w:rsidR="005923B2">
        <w:rPr>
          <w:rFonts w:ascii="Times New Roman" w:hAnsi="Times New Roman" w:cs="Times New Roman"/>
          <w:lang w:bidi="pl-PL"/>
        </w:rPr>
        <w:t xml:space="preserve"> </w:t>
      </w:r>
      <w:r w:rsidRPr="00D05D49">
        <w:rPr>
          <w:rFonts w:ascii="Times New Roman" w:hAnsi="Times New Roman" w:cs="Times New Roman"/>
          <w:lang w:bidi="pl-PL"/>
        </w:rPr>
        <w:t xml:space="preserve"> pomieszczeniu.</w:t>
      </w:r>
    </w:p>
    <w:p w:rsidR="00AD465E" w:rsidRPr="000E7E9E" w:rsidRDefault="00AD465E" w:rsidP="00244759">
      <w:pPr>
        <w:numPr>
          <w:ilvl w:val="0"/>
          <w:numId w:val="1"/>
        </w:numPr>
        <w:spacing w:after="150" w:line="312" w:lineRule="auto"/>
        <w:ind w:left="714" w:hanging="357"/>
        <w:jc w:val="both"/>
        <w:rPr>
          <w:rFonts w:ascii="Times New Roman" w:hAnsi="Times New Roman" w:cs="Times New Roman"/>
        </w:rPr>
      </w:pPr>
      <w:r w:rsidRPr="00D05D49">
        <w:rPr>
          <w:rFonts w:ascii="Times New Roman" w:hAnsi="Times New Roman" w:cs="Times New Roman"/>
          <w:lang w:bidi="pl-PL"/>
        </w:rPr>
        <w:t>Jeżeli pracownik szkoły za</w:t>
      </w:r>
      <w:r w:rsidR="005923B2">
        <w:rPr>
          <w:rFonts w:ascii="Times New Roman" w:hAnsi="Times New Roman" w:cs="Times New Roman"/>
          <w:lang w:bidi="pl-PL"/>
        </w:rPr>
        <w:t xml:space="preserve">uważy </w:t>
      </w:r>
      <w:r w:rsidRPr="00D05D49">
        <w:rPr>
          <w:rFonts w:ascii="Times New Roman" w:hAnsi="Times New Roman" w:cs="Times New Roman"/>
          <w:lang w:bidi="pl-PL"/>
        </w:rPr>
        <w:t>u ucznia objawy mogące wskazywać na infekcję dróg oddechowych, w tym w szczególności gorączkę, kaszel,</w:t>
      </w:r>
      <w:r w:rsidR="005923B2">
        <w:rPr>
          <w:rFonts w:ascii="Times New Roman" w:hAnsi="Times New Roman" w:cs="Times New Roman"/>
          <w:lang w:bidi="pl-PL"/>
        </w:rPr>
        <w:t xml:space="preserve"> należy umieścić</w:t>
      </w:r>
      <w:r w:rsidRPr="00D05D49">
        <w:rPr>
          <w:rFonts w:ascii="Times New Roman" w:hAnsi="Times New Roman" w:cs="Times New Roman"/>
          <w:lang w:bidi="pl-PL"/>
        </w:rPr>
        <w:t xml:space="preserve"> </w:t>
      </w:r>
      <w:r w:rsidR="005923B2" w:rsidRPr="00D05D49">
        <w:rPr>
          <w:rFonts w:ascii="Times New Roman" w:hAnsi="Times New Roman" w:cs="Times New Roman"/>
          <w:lang w:bidi="pl-PL"/>
        </w:rPr>
        <w:t xml:space="preserve">ucznia </w:t>
      </w:r>
      <w:r w:rsidRPr="00D05D49">
        <w:rPr>
          <w:rFonts w:ascii="Times New Roman" w:hAnsi="Times New Roman" w:cs="Times New Roman"/>
          <w:lang w:bidi="pl-PL"/>
        </w:rPr>
        <w:t>w odrębnym pomieszczeniu i niezwłocznie powiadomić rodziców (opiekunów prawnych) o konieczno</w:t>
      </w:r>
      <w:r w:rsidR="00244759">
        <w:rPr>
          <w:rFonts w:ascii="Times New Roman" w:hAnsi="Times New Roman" w:cs="Times New Roman"/>
          <w:lang w:bidi="pl-PL"/>
        </w:rPr>
        <w:t>ści odebrania ucznia ze szkoły.</w:t>
      </w:r>
    </w:p>
    <w:p w:rsidR="00AD465E" w:rsidRPr="00244759" w:rsidRDefault="00AD465E" w:rsidP="00244759">
      <w:pPr>
        <w:spacing w:before="150" w:after="150" w:line="312" w:lineRule="auto"/>
        <w:jc w:val="center"/>
        <w:rPr>
          <w:rFonts w:ascii="Times New Roman" w:hAnsi="Times New Roman" w:cs="Times New Roman"/>
          <w:b/>
        </w:rPr>
      </w:pPr>
      <w:r w:rsidRPr="000E7E9E">
        <w:rPr>
          <w:rFonts w:ascii="Times New Roman" w:hAnsi="Times New Roman" w:cs="Times New Roman"/>
          <w:b/>
        </w:rPr>
        <w:t>§ 2</w:t>
      </w:r>
    </w:p>
    <w:p w:rsidR="00AD465E" w:rsidRPr="00D05D49" w:rsidRDefault="00AD465E" w:rsidP="00244759">
      <w:pPr>
        <w:numPr>
          <w:ilvl w:val="0"/>
          <w:numId w:val="2"/>
        </w:numPr>
        <w:spacing w:line="312" w:lineRule="auto"/>
        <w:ind w:left="714" w:hanging="357"/>
        <w:jc w:val="both"/>
        <w:rPr>
          <w:rFonts w:ascii="Times New Roman" w:hAnsi="Times New Roman" w:cs="Times New Roman"/>
        </w:rPr>
      </w:pPr>
      <w:r w:rsidRPr="00D05D49">
        <w:rPr>
          <w:rFonts w:ascii="Times New Roman" w:hAnsi="Times New Roman" w:cs="Times New Roman"/>
        </w:rPr>
        <w:t>Pomieszczenie</w:t>
      </w:r>
      <w:r w:rsidR="00CC2E16">
        <w:rPr>
          <w:rFonts w:ascii="Times New Roman" w:hAnsi="Times New Roman" w:cs="Times New Roman"/>
        </w:rPr>
        <w:t>,</w:t>
      </w:r>
      <w:r w:rsidRPr="00D05D49">
        <w:rPr>
          <w:rFonts w:ascii="Times New Roman" w:hAnsi="Times New Roman" w:cs="Times New Roman"/>
        </w:rPr>
        <w:t xml:space="preserve"> o którym mowa w § 1 pkt 6 i 7</w:t>
      </w:r>
      <w:r w:rsidR="00CC2E16">
        <w:rPr>
          <w:rFonts w:ascii="Times New Roman" w:hAnsi="Times New Roman" w:cs="Times New Roman"/>
        </w:rPr>
        <w:t>,</w:t>
      </w:r>
      <w:r w:rsidRPr="00D05D49">
        <w:rPr>
          <w:rFonts w:ascii="Times New Roman" w:hAnsi="Times New Roman" w:cs="Times New Roman"/>
        </w:rPr>
        <w:t xml:space="preserve"> zapewnia  min. 2 m odległości od innych osób. Pomieszczenie jest wyposażone w środki ochrony osobistej oraz płyn dezynfekujący. Dostęp do pomieszczenia mają wyłącznie pracownicy szkoły oraz izolowani uczniowie.</w:t>
      </w:r>
    </w:p>
    <w:p w:rsidR="00244759" w:rsidRDefault="00AD465E" w:rsidP="00244759">
      <w:pPr>
        <w:numPr>
          <w:ilvl w:val="0"/>
          <w:numId w:val="2"/>
        </w:numPr>
        <w:spacing w:after="150" w:line="312" w:lineRule="auto"/>
        <w:ind w:left="714" w:hanging="357"/>
        <w:jc w:val="both"/>
        <w:rPr>
          <w:rFonts w:ascii="Times New Roman" w:hAnsi="Times New Roman" w:cs="Times New Roman"/>
        </w:rPr>
        <w:sectPr w:rsidR="00244759" w:rsidSect="00D05D49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  <w:r w:rsidRPr="00D05D49">
        <w:rPr>
          <w:rFonts w:ascii="Times New Roman" w:hAnsi="Times New Roman" w:cs="Times New Roman"/>
        </w:rPr>
        <w:t>Po każdym użyciu pomieszczenia przez ucznia, u którego podejrzewano wystąpienie objawów choroby COVID-19, pomieszczenie powinno zostać zdezynfekowane przez personel sprzątający przy zastosowaniu wszelkich środków ochrony osobistej.</w:t>
      </w:r>
    </w:p>
    <w:p w:rsidR="00AD465E" w:rsidRPr="005923B2" w:rsidRDefault="00AD465E" w:rsidP="00244759">
      <w:pPr>
        <w:spacing w:before="150" w:after="150" w:line="312" w:lineRule="auto"/>
        <w:jc w:val="center"/>
        <w:rPr>
          <w:rFonts w:ascii="Times New Roman" w:hAnsi="Times New Roman" w:cs="Times New Roman"/>
          <w:b/>
        </w:rPr>
      </w:pPr>
      <w:r w:rsidRPr="005923B2">
        <w:rPr>
          <w:rFonts w:ascii="Times New Roman" w:hAnsi="Times New Roman" w:cs="Times New Roman"/>
          <w:b/>
        </w:rPr>
        <w:lastRenderedPageBreak/>
        <w:t>§ 3</w:t>
      </w:r>
    </w:p>
    <w:p w:rsidR="00AD465E" w:rsidRPr="00D05D49" w:rsidRDefault="00AD465E" w:rsidP="00244759">
      <w:pPr>
        <w:numPr>
          <w:ilvl w:val="0"/>
          <w:numId w:val="3"/>
        </w:numPr>
        <w:spacing w:line="312" w:lineRule="auto"/>
        <w:ind w:left="714" w:hanging="357"/>
        <w:jc w:val="both"/>
        <w:rPr>
          <w:rFonts w:ascii="Times New Roman" w:hAnsi="Times New Roman" w:cs="Times New Roman"/>
        </w:rPr>
      </w:pPr>
      <w:r w:rsidRPr="00D05D49">
        <w:rPr>
          <w:rFonts w:ascii="Times New Roman" w:hAnsi="Times New Roman" w:cs="Times New Roman"/>
        </w:rPr>
        <w:t xml:space="preserve">W </w:t>
      </w:r>
      <w:r w:rsidR="005923B2">
        <w:rPr>
          <w:rFonts w:ascii="Times New Roman" w:hAnsi="Times New Roman" w:cs="Times New Roman"/>
        </w:rPr>
        <w:t>sytuacji</w:t>
      </w:r>
      <w:r w:rsidRPr="00D05D49">
        <w:rPr>
          <w:rFonts w:ascii="Times New Roman" w:hAnsi="Times New Roman" w:cs="Times New Roman"/>
        </w:rPr>
        <w:t xml:space="preserve"> odbioru przez rodziców lub opiekunów prawnych odizolowanego uprzednio ucznia należy upewnić się, że nie będzie miał kontaktu z innymi uczniami, pracownikami szkoły lub osobami trzecimi znajdującymi się na terenie szkoły.</w:t>
      </w:r>
    </w:p>
    <w:p w:rsidR="00AD465E" w:rsidRPr="005923B2" w:rsidRDefault="00AD465E" w:rsidP="00244759">
      <w:pPr>
        <w:numPr>
          <w:ilvl w:val="0"/>
          <w:numId w:val="3"/>
        </w:numPr>
        <w:spacing w:after="150" w:line="312" w:lineRule="auto"/>
        <w:ind w:left="714" w:hanging="357"/>
        <w:jc w:val="both"/>
        <w:rPr>
          <w:rFonts w:ascii="Times New Roman" w:hAnsi="Times New Roman" w:cs="Times New Roman"/>
        </w:rPr>
      </w:pPr>
      <w:r w:rsidRPr="00D05D49">
        <w:rPr>
          <w:rFonts w:ascii="Times New Roman" w:hAnsi="Times New Roman" w:cs="Times New Roman"/>
        </w:rPr>
        <w:t xml:space="preserve">W </w:t>
      </w:r>
      <w:r w:rsidR="005923B2">
        <w:rPr>
          <w:rFonts w:ascii="Times New Roman" w:hAnsi="Times New Roman" w:cs="Times New Roman"/>
        </w:rPr>
        <w:t>sytuacji</w:t>
      </w:r>
      <w:r w:rsidRPr="00D05D49">
        <w:rPr>
          <w:rFonts w:ascii="Times New Roman" w:hAnsi="Times New Roman" w:cs="Times New Roman"/>
        </w:rPr>
        <w:t xml:space="preserve"> wystąpienia u ucznia lub pracownika szkoły objawów COVID-19, personel sprzątający powinien przeprowadzić, przy zachowaniu środków ochrony osobistej, dodatkowe czynności dezynfekujące w budynku szkoły. </w:t>
      </w:r>
      <w:r w:rsidRPr="00D05D49">
        <w:rPr>
          <w:rFonts w:ascii="Times New Roman" w:hAnsi="Times New Roman" w:cs="Times New Roman"/>
          <w:lang w:bidi="pl-PL"/>
        </w:rPr>
        <w:t>Obszar, w którym poruszał się i przebywał pracownik, należy poddać gr</w:t>
      </w:r>
      <w:r w:rsidR="00244759">
        <w:rPr>
          <w:rFonts w:ascii="Times New Roman" w:hAnsi="Times New Roman" w:cs="Times New Roman"/>
          <w:lang w:bidi="pl-PL"/>
        </w:rPr>
        <w:t>untownemu sprzątaniu, zgodnie z </w:t>
      </w:r>
      <w:r w:rsidRPr="00D05D49">
        <w:rPr>
          <w:rFonts w:ascii="Times New Roman" w:hAnsi="Times New Roman" w:cs="Times New Roman"/>
          <w:lang w:bidi="pl-PL"/>
        </w:rPr>
        <w:t xml:space="preserve">funkcjonującymi w </w:t>
      </w:r>
      <w:r w:rsidR="00244759">
        <w:rPr>
          <w:rFonts w:ascii="Times New Roman" w:hAnsi="Times New Roman" w:cs="Times New Roman"/>
          <w:lang w:bidi="pl-PL"/>
        </w:rPr>
        <w:t>placówce</w:t>
      </w:r>
      <w:r w:rsidRPr="00D05D49">
        <w:rPr>
          <w:rFonts w:ascii="Times New Roman" w:hAnsi="Times New Roman" w:cs="Times New Roman"/>
          <w:lang w:bidi="pl-PL"/>
        </w:rPr>
        <w:t xml:space="preserve"> procedurami oraz zdezynfekować powierzchnie dotykowe (klamki, poręcze, uchwyty itp.) oraz zastosować się do indywidualnych </w:t>
      </w:r>
      <w:r w:rsidRPr="00D05D49">
        <w:rPr>
          <w:rFonts w:ascii="Times New Roman" w:hAnsi="Times New Roman" w:cs="Times New Roman"/>
        </w:rPr>
        <w:t>zaleceń wydanych przez inspektorat sanitarny</w:t>
      </w:r>
      <w:r w:rsidR="005923B2">
        <w:rPr>
          <w:rFonts w:ascii="Times New Roman" w:hAnsi="Times New Roman" w:cs="Times New Roman"/>
          <w:lang w:bidi="pl-PL"/>
        </w:rPr>
        <w:t>.</w:t>
      </w:r>
    </w:p>
    <w:p w:rsidR="00AD465E" w:rsidRPr="005923B2" w:rsidRDefault="00AD465E" w:rsidP="00244759">
      <w:pPr>
        <w:spacing w:before="150" w:after="150" w:line="312" w:lineRule="auto"/>
        <w:jc w:val="center"/>
        <w:rPr>
          <w:rFonts w:ascii="Times New Roman" w:hAnsi="Times New Roman" w:cs="Times New Roman"/>
          <w:b/>
        </w:rPr>
      </w:pPr>
      <w:r w:rsidRPr="005923B2">
        <w:rPr>
          <w:rFonts w:ascii="Times New Roman" w:hAnsi="Times New Roman" w:cs="Times New Roman"/>
          <w:b/>
        </w:rPr>
        <w:t>§ 4</w:t>
      </w:r>
    </w:p>
    <w:p w:rsidR="00AD465E" w:rsidRPr="00D05D49" w:rsidRDefault="00AD465E" w:rsidP="00244759">
      <w:pPr>
        <w:numPr>
          <w:ilvl w:val="0"/>
          <w:numId w:val="4"/>
        </w:numPr>
        <w:spacing w:line="312" w:lineRule="auto"/>
        <w:ind w:left="714" w:hanging="357"/>
        <w:jc w:val="both"/>
        <w:rPr>
          <w:rFonts w:ascii="Times New Roman" w:hAnsi="Times New Roman" w:cs="Times New Roman"/>
        </w:rPr>
      </w:pPr>
      <w:r w:rsidRPr="00D05D49">
        <w:rPr>
          <w:rFonts w:ascii="Times New Roman" w:hAnsi="Times New Roman" w:cs="Times New Roman"/>
        </w:rPr>
        <w:t xml:space="preserve">Pracownicy szkoły zostają poinstruowani, że w </w:t>
      </w:r>
      <w:r w:rsidR="00244759">
        <w:rPr>
          <w:rFonts w:ascii="Times New Roman" w:hAnsi="Times New Roman" w:cs="Times New Roman"/>
        </w:rPr>
        <w:t>sytuacji</w:t>
      </w:r>
      <w:r w:rsidRPr="00D05D49">
        <w:rPr>
          <w:rFonts w:ascii="Times New Roman" w:hAnsi="Times New Roman" w:cs="Times New Roman"/>
        </w:rPr>
        <w:t xml:space="preserve"> wystąpienia niepokojących objawów choroby zakaźnej </w:t>
      </w:r>
      <w:r w:rsidR="00244759">
        <w:rPr>
          <w:rFonts w:ascii="Times New Roman" w:hAnsi="Times New Roman" w:cs="Times New Roman"/>
        </w:rPr>
        <w:t xml:space="preserve">COVID-19 </w:t>
      </w:r>
      <w:r w:rsidRPr="00D05D49">
        <w:rPr>
          <w:rFonts w:ascii="Times New Roman" w:hAnsi="Times New Roman" w:cs="Times New Roman"/>
        </w:rPr>
        <w:t>powinni pozostać w domu i skontaktować się telefonicznie z lekarzem podstawowej opieki zdrowotnej, aby uzyskać teleporadę medyczną, a w razie pogarszania się stanu zdrowia</w:t>
      </w:r>
      <w:r w:rsidR="00244759">
        <w:rPr>
          <w:rFonts w:ascii="Times New Roman" w:hAnsi="Times New Roman" w:cs="Times New Roman"/>
        </w:rPr>
        <w:t xml:space="preserve"> zadzwonić pod nr 999 lub 112 i </w:t>
      </w:r>
      <w:r w:rsidRPr="00D05D49">
        <w:rPr>
          <w:rFonts w:ascii="Times New Roman" w:hAnsi="Times New Roman" w:cs="Times New Roman"/>
        </w:rPr>
        <w:t>poinformować, że mogą być zakażeni koronawirusem.</w:t>
      </w:r>
    </w:p>
    <w:p w:rsidR="00AD465E" w:rsidRPr="00D05D49" w:rsidRDefault="00AD465E" w:rsidP="00244759">
      <w:pPr>
        <w:numPr>
          <w:ilvl w:val="0"/>
          <w:numId w:val="4"/>
        </w:numPr>
        <w:spacing w:line="312" w:lineRule="auto"/>
        <w:ind w:left="714" w:hanging="357"/>
        <w:jc w:val="both"/>
        <w:rPr>
          <w:rFonts w:ascii="Times New Roman" w:hAnsi="Times New Roman" w:cs="Times New Roman"/>
        </w:rPr>
      </w:pPr>
      <w:r w:rsidRPr="00D05D49">
        <w:rPr>
          <w:rFonts w:ascii="Times New Roman" w:hAnsi="Times New Roman" w:cs="Times New Roman"/>
        </w:rPr>
        <w:t>W przypadku wystąpienia u pracownika będącego na stanowisku pracy niepokojących objawów infekcji dróg oddechowych powinien on s</w:t>
      </w:r>
      <w:r w:rsidR="00244759">
        <w:rPr>
          <w:rFonts w:ascii="Times New Roman" w:hAnsi="Times New Roman" w:cs="Times New Roman"/>
        </w:rPr>
        <w:t>kontaktować się telefonicznie z </w:t>
      </w:r>
      <w:r w:rsidRPr="00D05D49">
        <w:rPr>
          <w:rFonts w:ascii="Times New Roman" w:hAnsi="Times New Roman" w:cs="Times New Roman"/>
        </w:rPr>
        <w:t>lekarzem podstawowej opieki zdrowotnej, ab</w:t>
      </w:r>
      <w:r w:rsidR="00CC2E16">
        <w:rPr>
          <w:rFonts w:ascii="Times New Roman" w:hAnsi="Times New Roman" w:cs="Times New Roman"/>
        </w:rPr>
        <w:t>y uzyskać teleporadę medyczną.</w:t>
      </w:r>
    </w:p>
    <w:p w:rsidR="00AD465E" w:rsidRPr="00D05D49" w:rsidRDefault="00AD465E" w:rsidP="00244759">
      <w:pPr>
        <w:numPr>
          <w:ilvl w:val="0"/>
          <w:numId w:val="4"/>
        </w:numPr>
        <w:spacing w:after="150" w:line="312" w:lineRule="auto"/>
        <w:ind w:left="714" w:hanging="357"/>
        <w:jc w:val="both"/>
        <w:rPr>
          <w:rFonts w:ascii="Times New Roman" w:hAnsi="Times New Roman" w:cs="Times New Roman"/>
        </w:rPr>
      </w:pPr>
      <w:r w:rsidRPr="00D05D49">
        <w:rPr>
          <w:rFonts w:ascii="Times New Roman" w:hAnsi="Times New Roman" w:cs="Times New Roman"/>
        </w:rPr>
        <w:t xml:space="preserve">W </w:t>
      </w:r>
      <w:r w:rsidR="00244759">
        <w:rPr>
          <w:rFonts w:ascii="Times New Roman" w:hAnsi="Times New Roman" w:cs="Times New Roman"/>
        </w:rPr>
        <w:t>sytuacji</w:t>
      </w:r>
      <w:r w:rsidRPr="00D05D49">
        <w:rPr>
          <w:rFonts w:ascii="Times New Roman" w:hAnsi="Times New Roman" w:cs="Times New Roman"/>
        </w:rPr>
        <w:t xml:space="preserve"> potwierdzonego zakażenia SARS-CoV-2 na terenie szkoły należy stosować się do zaleceń </w:t>
      </w:r>
      <w:r w:rsidR="00E10717">
        <w:rPr>
          <w:rFonts w:ascii="Times New Roman" w:hAnsi="Times New Roman" w:cs="Times New Roman"/>
        </w:rPr>
        <w:t>P</w:t>
      </w:r>
      <w:r w:rsidRPr="00D05D49">
        <w:rPr>
          <w:rFonts w:ascii="Times New Roman" w:hAnsi="Times New Roman" w:cs="Times New Roman"/>
        </w:rPr>
        <w:t xml:space="preserve">aństwowego </w:t>
      </w:r>
      <w:r w:rsidR="00E10717">
        <w:rPr>
          <w:rFonts w:ascii="Times New Roman" w:hAnsi="Times New Roman" w:cs="Times New Roman"/>
        </w:rPr>
        <w:t>P</w:t>
      </w:r>
      <w:r w:rsidRPr="00D05D49">
        <w:rPr>
          <w:rFonts w:ascii="Times New Roman" w:hAnsi="Times New Roman" w:cs="Times New Roman"/>
        </w:rPr>
        <w:t xml:space="preserve">owiatowego </w:t>
      </w:r>
      <w:r w:rsidR="00E10717">
        <w:rPr>
          <w:rFonts w:ascii="Times New Roman" w:hAnsi="Times New Roman" w:cs="Times New Roman"/>
        </w:rPr>
        <w:t>I</w:t>
      </w:r>
      <w:r w:rsidRPr="00D05D49">
        <w:rPr>
          <w:rFonts w:ascii="Times New Roman" w:hAnsi="Times New Roman" w:cs="Times New Roman"/>
        </w:rPr>
        <w:t xml:space="preserve">nspektora </w:t>
      </w:r>
      <w:r w:rsidR="00E10717">
        <w:rPr>
          <w:rFonts w:ascii="Times New Roman" w:hAnsi="Times New Roman" w:cs="Times New Roman"/>
        </w:rPr>
        <w:t>S</w:t>
      </w:r>
      <w:r w:rsidRPr="00D05D49">
        <w:rPr>
          <w:rFonts w:ascii="Times New Roman" w:hAnsi="Times New Roman" w:cs="Times New Roman"/>
        </w:rPr>
        <w:t>anitarnego.</w:t>
      </w:r>
    </w:p>
    <w:p w:rsidR="00AD465E" w:rsidRPr="00D05D49" w:rsidRDefault="00AD465E" w:rsidP="00244759">
      <w:pPr>
        <w:spacing w:after="150" w:line="312" w:lineRule="auto"/>
        <w:jc w:val="both"/>
        <w:rPr>
          <w:rFonts w:ascii="Times New Roman" w:hAnsi="Times New Roman" w:cs="Times New Roman"/>
        </w:rPr>
      </w:pPr>
      <w:r w:rsidRPr="00D05D49">
        <w:rPr>
          <w:rFonts w:ascii="Times New Roman" w:hAnsi="Times New Roman" w:cs="Times New Roman"/>
        </w:rPr>
        <w:t xml:space="preserve">Z treścią niniejszej procedury zaznajamia się pracowników szkoły oraz rodziców </w:t>
      </w:r>
      <w:r w:rsidR="00244759">
        <w:rPr>
          <w:rFonts w:ascii="Times New Roman" w:hAnsi="Times New Roman" w:cs="Times New Roman"/>
        </w:rPr>
        <w:t>/</w:t>
      </w:r>
      <w:r w:rsidRPr="00D05D49">
        <w:rPr>
          <w:rFonts w:ascii="Times New Roman" w:hAnsi="Times New Roman" w:cs="Times New Roman"/>
        </w:rPr>
        <w:t xml:space="preserve"> opiekunów prawnych uczniów.</w:t>
      </w:r>
    </w:p>
    <w:sectPr w:rsidR="00AD465E" w:rsidRPr="00D05D49" w:rsidSect="00D05D49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altName w:val="Times New Roman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lang w:bidi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lang w:bidi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D49"/>
    <w:rsid w:val="000E7E9E"/>
    <w:rsid w:val="001A114D"/>
    <w:rsid w:val="00244759"/>
    <w:rsid w:val="00426105"/>
    <w:rsid w:val="005923B2"/>
    <w:rsid w:val="005D3B36"/>
    <w:rsid w:val="0073130D"/>
    <w:rsid w:val="00A527F6"/>
    <w:rsid w:val="00AD465E"/>
    <w:rsid w:val="00CC2E16"/>
    <w:rsid w:val="00D05D49"/>
    <w:rsid w:val="00E10717"/>
    <w:rsid w:val="00E81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B2890205-97D3-4063-AA82-56D107801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Calibri" w:eastAsia="Calibri" w:hAnsi="Calibri" w:cs="Times New Roman"/>
    </w:rPr>
  </w:style>
  <w:style w:type="character" w:customStyle="1" w:styleId="WW8Num2z0">
    <w:name w:val="WW8Num2z0"/>
    <w:rPr>
      <w:lang w:bidi="pl-PL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lang w:bidi="pl-PL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7z0">
    <w:name w:val="WW8Num7z0"/>
  </w:style>
  <w:style w:type="character" w:customStyle="1" w:styleId="Znakiwypunktowania">
    <w:name w:val="Znaki wypunktowania"/>
    <w:rPr>
      <w:rFonts w:ascii="OpenSymbol" w:eastAsia="OpenSymbol" w:hAnsi="OpenSymbol" w:cs="OpenSymbol"/>
    </w:rPr>
  </w:style>
  <w:style w:type="character" w:customStyle="1" w:styleId="Znakinumeracji">
    <w:name w:val="Znaki numeracji"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605</Words>
  <Characters>3630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mpenar</dc:creator>
  <cp:lastModifiedBy>Grzegorz Olczak</cp:lastModifiedBy>
  <cp:revision>8</cp:revision>
  <cp:lastPrinted>1995-11-21T15:41:00Z</cp:lastPrinted>
  <dcterms:created xsi:type="dcterms:W3CDTF">2020-08-12T10:44:00Z</dcterms:created>
  <dcterms:modified xsi:type="dcterms:W3CDTF">2020-09-04T08:22:00Z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-1188491732</vt:i4>
  </property>
</Properties>
</file>